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B5197" w14:textId="47D3AF42" w:rsidR="00542CB4" w:rsidRPr="003065FA" w:rsidRDefault="00870020">
      <w:pPr>
        <w:rPr>
          <w:rFonts w:ascii="17C Record Print" w:hAnsi="17C Record Print"/>
          <w:b/>
          <w:bCs/>
          <w:sz w:val="36"/>
          <w:szCs w:val="36"/>
        </w:rPr>
      </w:pPr>
      <w:r>
        <w:rPr>
          <w:rFonts w:ascii="17C Record Print" w:hAnsi="17C Record Print"/>
          <w:b/>
          <w:bCs/>
          <w:sz w:val="36"/>
          <w:szCs w:val="36"/>
        </w:rPr>
        <w:t>Timeline of the British Civil Wars</w:t>
      </w:r>
    </w:p>
    <w:p w14:paraId="23690417" w14:textId="2A7A9158" w:rsidR="00BB709B" w:rsidRPr="00BB709B" w:rsidRDefault="00BB709B">
      <w:pPr>
        <w:rPr>
          <w:b/>
          <w:bCs/>
          <w:sz w:val="24"/>
          <w:szCs w:val="24"/>
        </w:rPr>
      </w:pPr>
      <w:r w:rsidRPr="00BB709B">
        <w:rPr>
          <w:b/>
          <w:bCs/>
          <w:sz w:val="24"/>
          <w:szCs w:val="24"/>
        </w:rPr>
        <w:t>Road to War</w:t>
      </w:r>
    </w:p>
    <w:p w14:paraId="40359C13" w14:textId="40AC0C84" w:rsidR="00BD74AE" w:rsidRDefault="005D785C">
      <w:r>
        <w:t>25 April 1599</w:t>
      </w:r>
      <w:r>
        <w:tab/>
      </w:r>
      <w:r>
        <w:tab/>
        <w:t>Oliver Cromwell is born in Huntingdon</w:t>
      </w:r>
    </w:p>
    <w:p w14:paraId="3D85DA5C" w14:textId="0D848BA0" w:rsidR="00993D4A" w:rsidRDefault="00993D4A">
      <w:r>
        <w:t xml:space="preserve">19 November 1600 </w:t>
      </w:r>
      <w:r w:rsidR="003065FA">
        <w:tab/>
      </w:r>
      <w:r>
        <w:t>Charles Stewart</w:t>
      </w:r>
      <w:r w:rsidR="003065FA">
        <w:t xml:space="preserve"> (later</w:t>
      </w:r>
      <w:r>
        <w:t xml:space="preserve"> Charles </w:t>
      </w:r>
      <w:r w:rsidR="00FB638F">
        <w:t>I</w:t>
      </w:r>
      <w:r>
        <w:t xml:space="preserve">) </w:t>
      </w:r>
      <w:r w:rsidR="00FB638F">
        <w:t xml:space="preserve">is </w:t>
      </w:r>
      <w:r>
        <w:t>born in Scotland</w:t>
      </w:r>
    </w:p>
    <w:p w14:paraId="5316C05B" w14:textId="17D1AABB" w:rsidR="00AA3C08" w:rsidRDefault="00AA3C08">
      <w:r>
        <w:t xml:space="preserve">24 March 1603 </w:t>
      </w:r>
      <w:r w:rsidR="003065FA">
        <w:tab/>
      </w:r>
      <w:r w:rsidR="003065FA">
        <w:tab/>
        <w:t>D</w:t>
      </w:r>
      <w:r>
        <w:t xml:space="preserve">eath of Queen Elizabeth </w:t>
      </w:r>
      <w:r w:rsidR="00FB638F">
        <w:t>I</w:t>
      </w:r>
    </w:p>
    <w:p w14:paraId="2ADE4118" w14:textId="73C8613B" w:rsidR="00AA3C08" w:rsidRDefault="00AA3C08">
      <w:r>
        <w:t xml:space="preserve">25 July 1603 </w:t>
      </w:r>
      <w:r w:rsidR="003065FA">
        <w:tab/>
      </w:r>
      <w:r w:rsidR="003065FA">
        <w:tab/>
      </w:r>
      <w:r>
        <w:t xml:space="preserve">James </w:t>
      </w:r>
      <w:r w:rsidR="00FB638F">
        <w:t>VI</w:t>
      </w:r>
      <w:r>
        <w:t xml:space="preserve"> Scotland crowned James </w:t>
      </w:r>
      <w:r w:rsidR="00FB638F">
        <w:t>I</w:t>
      </w:r>
      <w:r>
        <w:t xml:space="preserve"> of England</w:t>
      </w:r>
    </w:p>
    <w:p w14:paraId="2B740DFC" w14:textId="0DD64118" w:rsidR="00AA3C08" w:rsidRDefault="00AA3C08">
      <w:r>
        <w:t xml:space="preserve">November </w:t>
      </w:r>
      <w:r w:rsidR="003065FA">
        <w:t xml:space="preserve">1605 </w:t>
      </w:r>
      <w:r w:rsidR="003065FA">
        <w:tab/>
      </w:r>
      <w:r w:rsidR="00B1404A">
        <w:t xml:space="preserve">The </w:t>
      </w:r>
      <w:r>
        <w:t xml:space="preserve">Gunpowder </w:t>
      </w:r>
      <w:r w:rsidR="00FB638F">
        <w:t>P</w:t>
      </w:r>
      <w:r>
        <w:t>lot</w:t>
      </w:r>
    </w:p>
    <w:p w14:paraId="15AA63DC" w14:textId="00053F8E" w:rsidR="00993D4A" w:rsidRDefault="00723C61">
      <w:r>
        <w:t>1 May</w:t>
      </w:r>
      <w:r w:rsidR="003065FA">
        <w:t xml:space="preserve"> 1625</w:t>
      </w:r>
      <w:r w:rsidR="003065FA">
        <w:tab/>
      </w:r>
      <w:r w:rsidR="003065FA">
        <w:tab/>
      </w:r>
      <w:r>
        <w:t>Charles marrie</w:t>
      </w:r>
      <w:r w:rsidR="00124F65">
        <w:t>s</w:t>
      </w:r>
      <w:r>
        <w:t xml:space="preserve"> </w:t>
      </w:r>
      <w:r w:rsidR="00993D4A">
        <w:t>French</w:t>
      </w:r>
      <w:r w:rsidR="00124F65">
        <w:t xml:space="preserve"> Catholic</w:t>
      </w:r>
      <w:r w:rsidR="00993D4A">
        <w:t xml:space="preserve"> princess Henrietta Maria</w:t>
      </w:r>
      <w:r w:rsidR="003065FA">
        <w:t xml:space="preserve"> </w:t>
      </w:r>
      <w:r w:rsidR="00993D4A">
        <w:t>(aged 15)</w:t>
      </w:r>
    </w:p>
    <w:p w14:paraId="44C5B5F4" w14:textId="41800A5D" w:rsidR="00993D4A" w:rsidRDefault="00993D4A">
      <w:r>
        <w:t xml:space="preserve">27 March 1625 </w:t>
      </w:r>
      <w:r w:rsidR="003065FA">
        <w:tab/>
      </w:r>
      <w:r w:rsidR="003065FA">
        <w:tab/>
        <w:t>D</w:t>
      </w:r>
      <w:r>
        <w:t xml:space="preserve">eath of James </w:t>
      </w:r>
      <w:r w:rsidR="004F0945">
        <w:t>I</w:t>
      </w:r>
    </w:p>
    <w:p w14:paraId="6FE232F8" w14:textId="309C8E1A" w:rsidR="00993D4A" w:rsidRDefault="00993D4A">
      <w:r>
        <w:t>2 February</w:t>
      </w:r>
      <w:r w:rsidR="003065FA">
        <w:t xml:space="preserve"> 1626</w:t>
      </w:r>
      <w:r>
        <w:t xml:space="preserve"> </w:t>
      </w:r>
      <w:r w:rsidR="003065FA">
        <w:tab/>
      </w:r>
      <w:r>
        <w:t>Charles</w:t>
      </w:r>
      <w:r w:rsidR="00723C61">
        <w:t xml:space="preserve"> </w:t>
      </w:r>
      <w:r w:rsidR="003065FA">
        <w:t>I</w:t>
      </w:r>
      <w:r w:rsidR="00292C32">
        <w:t>’s</w:t>
      </w:r>
      <w:r>
        <w:t xml:space="preserve"> coronation </w:t>
      </w:r>
    </w:p>
    <w:p w14:paraId="0DAA5470" w14:textId="3C52DFA3" w:rsidR="00734A78" w:rsidRDefault="00734A78">
      <w:r>
        <w:t xml:space="preserve">7 June </w:t>
      </w:r>
      <w:r w:rsidR="00BA48DB">
        <w:t>1628</w:t>
      </w:r>
      <w:r w:rsidR="00BA48DB">
        <w:tab/>
      </w:r>
      <w:r w:rsidR="00BA48DB">
        <w:tab/>
        <w:t xml:space="preserve">Charles agrees to </w:t>
      </w:r>
      <w:r>
        <w:t xml:space="preserve">the </w:t>
      </w:r>
      <w:r w:rsidR="00BA48DB">
        <w:t>Petition of Right</w:t>
      </w:r>
    </w:p>
    <w:p w14:paraId="10A3D7DD" w14:textId="2EEFC602" w:rsidR="00BA48DB" w:rsidRDefault="00734A78">
      <w:r>
        <w:t xml:space="preserve">10 March </w:t>
      </w:r>
      <w:r w:rsidR="007C4868">
        <w:t>1629</w:t>
      </w:r>
      <w:r w:rsidR="007C4868">
        <w:tab/>
      </w:r>
      <w:r w:rsidR="007C4868">
        <w:tab/>
        <w:t>Charles dismisses Parliament, Personal Rule begins</w:t>
      </w:r>
    </w:p>
    <w:p w14:paraId="13C8DCAB" w14:textId="05CF6789" w:rsidR="00E14210" w:rsidRDefault="00E14210">
      <w:r>
        <w:t>1637</w:t>
      </w:r>
      <w:r w:rsidR="00292C32">
        <w:t xml:space="preserve"> – 8</w:t>
      </w:r>
      <w:r>
        <w:t xml:space="preserve"> </w:t>
      </w:r>
      <w:r w:rsidR="003065FA">
        <w:tab/>
      </w:r>
      <w:r w:rsidR="003065FA">
        <w:tab/>
      </w:r>
      <w:r>
        <w:t xml:space="preserve">John Hampden prosecuted for </w:t>
      </w:r>
      <w:r w:rsidR="003065FA">
        <w:t>non-payment</w:t>
      </w:r>
      <w:r>
        <w:t xml:space="preserve"> of Ship </w:t>
      </w:r>
      <w:r w:rsidR="003065FA">
        <w:t>Money T</w:t>
      </w:r>
      <w:r>
        <w:t>ax</w:t>
      </w:r>
    </w:p>
    <w:p w14:paraId="1BC64106" w14:textId="0DF409CB" w:rsidR="00D101E7" w:rsidRDefault="00D101E7">
      <w:r>
        <w:t>1639 – 164</w:t>
      </w:r>
      <w:r w:rsidR="003065FA">
        <w:t>1</w:t>
      </w:r>
      <w:r>
        <w:t xml:space="preserve"> </w:t>
      </w:r>
      <w:r w:rsidR="003065FA">
        <w:tab/>
      </w:r>
      <w:r w:rsidR="003065FA">
        <w:tab/>
      </w:r>
      <w:r>
        <w:t xml:space="preserve">Charles </w:t>
      </w:r>
      <w:r w:rsidR="003065FA">
        <w:t xml:space="preserve">I’s </w:t>
      </w:r>
      <w:r>
        <w:t>religious war with Scotland</w:t>
      </w:r>
      <w:r w:rsidR="00836797">
        <w:t xml:space="preserve"> (also known as The Bishop’s </w:t>
      </w:r>
      <w:r w:rsidR="00442AC7">
        <w:t>W</w:t>
      </w:r>
      <w:r w:rsidR="00836797">
        <w:t>ars)</w:t>
      </w:r>
    </w:p>
    <w:p w14:paraId="5A3A6E1A" w14:textId="402FF322" w:rsidR="00836797" w:rsidRDefault="001C3EDB" w:rsidP="001C3EDB">
      <w:pPr>
        <w:ind w:left="2160" w:hanging="2160"/>
      </w:pPr>
      <w:r>
        <w:t>13 April 1640</w:t>
      </w:r>
      <w:r>
        <w:tab/>
        <w:t>Charles I summons the Short Parliament, bringing his eleven-year Personal Rule to an end</w:t>
      </w:r>
    </w:p>
    <w:p w14:paraId="34B71148" w14:textId="65C83E33" w:rsidR="001C3EDB" w:rsidRDefault="001C3EDB" w:rsidP="001C3EDB">
      <w:pPr>
        <w:ind w:left="2160" w:hanging="2160"/>
      </w:pPr>
      <w:r>
        <w:t>5 May 1640</w:t>
      </w:r>
      <w:r>
        <w:tab/>
        <w:t>Charles I dissolves the Short Parliament</w:t>
      </w:r>
    </w:p>
    <w:p w14:paraId="0283AAAE" w14:textId="63C6ED3C" w:rsidR="001C3EDB" w:rsidRDefault="001C3EDB" w:rsidP="001C3EDB">
      <w:pPr>
        <w:ind w:left="2160" w:hanging="2160"/>
      </w:pPr>
      <w:r>
        <w:t>28 August 1640</w:t>
      </w:r>
      <w:r>
        <w:tab/>
        <w:t>The English army is defeated by the Scots at the Battle of Newburn</w:t>
      </w:r>
    </w:p>
    <w:p w14:paraId="4ED2B3AA" w14:textId="72FDC70F" w:rsidR="00DE2B90" w:rsidRDefault="00DE2B90" w:rsidP="001C3EDB">
      <w:pPr>
        <w:ind w:left="2160" w:hanging="2160"/>
      </w:pPr>
      <w:r>
        <w:t>3 November 1640</w:t>
      </w:r>
      <w:r>
        <w:tab/>
        <w:t>Charles summons the Long Parliament</w:t>
      </w:r>
    </w:p>
    <w:p w14:paraId="2FC638C2" w14:textId="469C92B3" w:rsidR="005963DA" w:rsidRDefault="005963DA" w:rsidP="001C3EDB">
      <w:pPr>
        <w:ind w:left="2160" w:hanging="2160"/>
      </w:pPr>
      <w:r>
        <w:t>7 December 1640</w:t>
      </w:r>
      <w:r>
        <w:tab/>
        <w:t>The House of Commons declares ship-money to be an illegal tax</w:t>
      </w:r>
    </w:p>
    <w:p w14:paraId="53E0A86C" w14:textId="4503494E" w:rsidR="005963DA" w:rsidRDefault="005963DA" w:rsidP="001C3EDB">
      <w:pPr>
        <w:ind w:left="2160" w:hanging="2160"/>
      </w:pPr>
      <w:r>
        <w:t>16 February 1641</w:t>
      </w:r>
      <w:r>
        <w:tab/>
        <w:t xml:space="preserve">The Triennial Act: Parliament </w:t>
      </w:r>
      <w:r w:rsidR="00D0023F">
        <w:t>must</w:t>
      </w:r>
      <w:r>
        <w:t xml:space="preserve"> be called at least once every three years</w:t>
      </w:r>
    </w:p>
    <w:p w14:paraId="1FB93FCD" w14:textId="021458B0" w:rsidR="00D101E7" w:rsidRDefault="005778F6">
      <w:r>
        <w:t xml:space="preserve">October </w:t>
      </w:r>
      <w:r w:rsidR="00D101E7">
        <w:t xml:space="preserve">1641 </w:t>
      </w:r>
      <w:r w:rsidR="003065FA">
        <w:tab/>
      </w:r>
      <w:r w:rsidR="003065FA">
        <w:tab/>
        <w:t>R</w:t>
      </w:r>
      <w:r w:rsidR="00D101E7">
        <w:t>ebellion of Irish Catholics against Protestant settlers</w:t>
      </w:r>
    </w:p>
    <w:p w14:paraId="20D14CED" w14:textId="72452C4E" w:rsidR="00D101E7" w:rsidRDefault="00F24541">
      <w:r>
        <w:t xml:space="preserve">1 December </w:t>
      </w:r>
      <w:r w:rsidR="00D101E7">
        <w:t xml:space="preserve">1641 </w:t>
      </w:r>
      <w:r w:rsidR="003065FA">
        <w:tab/>
      </w:r>
      <w:r w:rsidR="00D101E7">
        <w:t>Grand Remonstrance</w:t>
      </w:r>
      <w:r>
        <w:t>: a</w:t>
      </w:r>
      <w:r w:rsidR="00D101E7">
        <w:t xml:space="preserve"> list of parliamentary complaints against King </w:t>
      </w:r>
      <w:r w:rsidR="003065FA">
        <w:t>Charles</w:t>
      </w:r>
    </w:p>
    <w:p w14:paraId="1880F572" w14:textId="53E68020" w:rsidR="00826A7F" w:rsidRDefault="00F24541">
      <w:r>
        <w:t>4 January 1642</w:t>
      </w:r>
      <w:r>
        <w:tab/>
      </w:r>
      <w:r>
        <w:tab/>
        <w:t>Charles I attempts to arrest five Members of Parliament and fails</w:t>
      </w:r>
    </w:p>
    <w:p w14:paraId="55DE8389" w14:textId="04CDC6E0" w:rsidR="00F24541" w:rsidRDefault="00F24541">
      <w:r>
        <w:t>10 January 1642</w:t>
      </w:r>
      <w:r>
        <w:tab/>
        <w:t>Charles I and his family leave London</w:t>
      </w:r>
    </w:p>
    <w:p w14:paraId="1BB99551" w14:textId="74456290" w:rsidR="00F24541" w:rsidRDefault="004E7135">
      <w:r>
        <w:t>19 March 1642</w:t>
      </w:r>
      <w:r>
        <w:tab/>
      </w:r>
      <w:r>
        <w:tab/>
        <w:t>Charles sets up his court at York</w:t>
      </w:r>
    </w:p>
    <w:p w14:paraId="5234778B" w14:textId="389C0856" w:rsidR="00EE027B" w:rsidRDefault="00B125AE">
      <w:r>
        <w:t>12 July 1642</w:t>
      </w:r>
      <w:r>
        <w:tab/>
      </w:r>
      <w:r>
        <w:tab/>
        <w:t>Parliament begins to raise an army</w:t>
      </w:r>
    </w:p>
    <w:p w14:paraId="615DAE3F" w14:textId="14E26B7D" w:rsidR="00B125AE" w:rsidRDefault="00B125AE" w:rsidP="00B125AE">
      <w:pPr>
        <w:ind w:left="2160" w:hanging="2160"/>
      </w:pPr>
      <w:r>
        <w:lastRenderedPageBreak/>
        <w:t>22 August 1642</w:t>
      </w:r>
      <w:r>
        <w:tab/>
        <w:t>Charles I raises the Royal Standard at Nottingham. The King and Parliament are now at war</w:t>
      </w:r>
    </w:p>
    <w:p w14:paraId="534C2265" w14:textId="40295903" w:rsidR="00BB709B" w:rsidRPr="00BB709B" w:rsidRDefault="00BB709B" w:rsidP="00B125AE">
      <w:pPr>
        <w:ind w:left="2160" w:hanging="2160"/>
        <w:rPr>
          <w:b/>
          <w:bCs/>
          <w:sz w:val="24"/>
          <w:szCs w:val="24"/>
        </w:rPr>
      </w:pPr>
      <w:r w:rsidRPr="00BB709B">
        <w:rPr>
          <w:b/>
          <w:bCs/>
          <w:sz w:val="24"/>
          <w:szCs w:val="24"/>
        </w:rPr>
        <w:t>The First Civil War</w:t>
      </w:r>
    </w:p>
    <w:p w14:paraId="2654C59F" w14:textId="45B8FDE8" w:rsidR="002F1A1D" w:rsidRDefault="00D101E7">
      <w:r>
        <w:t xml:space="preserve">1642 </w:t>
      </w:r>
      <w:r w:rsidR="003065FA">
        <w:tab/>
      </w:r>
      <w:r w:rsidR="003065FA">
        <w:tab/>
      </w:r>
      <w:r w:rsidR="003065FA">
        <w:tab/>
        <w:t>O</w:t>
      </w:r>
      <w:r>
        <w:t>utbreak of Civil war</w:t>
      </w:r>
      <w:r w:rsidR="00BA25AA">
        <w:t>, battles, skirmishes, sieges all over the country</w:t>
      </w:r>
    </w:p>
    <w:p w14:paraId="1D2E28E0" w14:textId="156CC41B" w:rsidR="00D101E7" w:rsidRDefault="00D101E7">
      <w:r>
        <w:t xml:space="preserve">23 October 1642 </w:t>
      </w:r>
      <w:r w:rsidR="003065FA">
        <w:tab/>
        <w:t>B</w:t>
      </w:r>
      <w:r>
        <w:t>attle of Edgehill</w:t>
      </w:r>
    </w:p>
    <w:p w14:paraId="792D4829" w14:textId="6686713F" w:rsidR="00FA70AB" w:rsidRDefault="00FA70AB">
      <w:r>
        <w:t>29 November 1642</w:t>
      </w:r>
      <w:r>
        <w:tab/>
        <w:t>The King’s army withdraws to Oxford, which becomes the Royalist capital</w:t>
      </w:r>
    </w:p>
    <w:p w14:paraId="0EE2D120" w14:textId="19A2C97F" w:rsidR="001F1C82" w:rsidRDefault="003065FA">
      <w:r>
        <w:t xml:space="preserve">2 July </w:t>
      </w:r>
      <w:r w:rsidR="00D101E7">
        <w:t xml:space="preserve">1644 </w:t>
      </w:r>
      <w:r>
        <w:tab/>
      </w:r>
      <w:r>
        <w:tab/>
        <w:t>B</w:t>
      </w:r>
      <w:r w:rsidR="00D101E7">
        <w:t xml:space="preserve">attle of Marston </w:t>
      </w:r>
      <w:r>
        <w:t>Moor</w:t>
      </w:r>
      <w:r w:rsidR="00430903">
        <w:t>: Royalists lose control of the north of England</w:t>
      </w:r>
    </w:p>
    <w:p w14:paraId="2A33ABA8" w14:textId="3A711516" w:rsidR="00F83A7B" w:rsidRDefault="00F83A7B">
      <w:r>
        <w:t>18 September 1644</w:t>
      </w:r>
      <w:r>
        <w:tab/>
        <w:t>Battle of Montgomery: Parliamentarians gain control of central Wales</w:t>
      </w:r>
    </w:p>
    <w:p w14:paraId="265B79CE" w14:textId="089C0522" w:rsidR="00130208" w:rsidRDefault="00130208">
      <w:r>
        <w:t>17 February 1644</w:t>
      </w:r>
      <w:r>
        <w:tab/>
        <w:t>New Model</w:t>
      </w:r>
      <w:r w:rsidR="00D0023F">
        <w:t>led</w:t>
      </w:r>
      <w:r>
        <w:t xml:space="preserve"> Army is created</w:t>
      </w:r>
    </w:p>
    <w:p w14:paraId="2BFB69E5" w14:textId="123B03C0" w:rsidR="00130208" w:rsidRDefault="00130208">
      <w:r>
        <w:t>3 April 1644</w:t>
      </w:r>
      <w:r>
        <w:tab/>
      </w:r>
      <w:r>
        <w:tab/>
        <w:t>Self Denying Ordinance passed</w:t>
      </w:r>
    </w:p>
    <w:p w14:paraId="2E7D717F" w14:textId="51037DD4" w:rsidR="00D101E7" w:rsidRDefault="003065FA">
      <w:r>
        <w:t xml:space="preserve">14 June </w:t>
      </w:r>
      <w:r w:rsidR="00D101E7">
        <w:t xml:space="preserve">1645 </w:t>
      </w:r>
      <w:r>
        <w:tab/>
      </w:r>
      <w:r>
        <w:tab/>
        <w:t>B</w:t>
      </w:r>
      <w:r w:rsidR="00D101E7">
        <w:t>attle of Naseby</w:t>
      </w:r>
      <w:r w:rsidR="002F1A1D">
        <w:t xml:space="preserve"> – </w:t>
      </w:r>
      <w:r w:rsidR="00721F5A">
        <w:t>the Royalists are defeated</w:t>
      </w:r>
    </w:p>
    <w:p w14:paraId="35CEF3D9" w14:textId="1CAF450F" w:rsidR="008B5B67" w:rsidRDefault="008B5B67">
      <w:r>
        <w:t>5 May 1646</w:t>
      </w:r>
      <w:r>
        <w:tab/>
      </w:r>
      <w:r>
        <w:tab/>
        <w:t>King Charles I surrenders at Newark</w:t>
      </w:r>
    </w:p>
    <w:p w14:paraId="34F4EA98" w14:textId="3AFD2D4A" w:rsidR="00BB709B" w:rsidRPr="004E5A22" w:rsidRDefault="004E5A22">
      <w:pPr>
        <w:rPr>
          <w:b/>
          <w:bCs/>
          <w:sz w:val="24"/>
          <w:szCs w:val="24"/>
        </w:rPr>
      </w:pPr>
      <w:r w:rsidRPr="004E5A22">
        <w:rPr>
          <w:b/>
          <w:bCs/>
          <w:sz w:val="24"/>
          <w:szCs w:val="24"/>
        </w:rPr>
        <w:t>The Second Civil War</w:t>
      </w:r>
    </w:p>
    <w:p w14:paraId="4C48A93A" w14:textId="5ACF4524" w:rsidR="004E5A22" w:rsidRDefault="00C46723">
      <w:r>
        <w:t>28 October 1647</w:t>
      </w:r>
      <w:r>
        <w:tab/>
        <w:t>The Putney Debates begin</w:t>
      </w:r>
    </w:p>
    <w:p w14:paraId="73C6DB23" w14:textId="37557E3A" w:rsidR="00C46723" w:rsidRDefault="00C46723">
      <w:r>
        <w:t>11 November 1647</w:t>
      </w:r>
      <w:r>
        <w:tab/>
      </w:r>
      <w:r w:rsidR="00A8578A">
        <w:t xml:space="preserve">Charles I escapes from Hampton Court </w:t>
      </w:r>
    </w:p>
    <w:p w14:paraId="4D66C3AC" w14:textId="65E1006E" w:rsidR="00C04C47" w:rsidRDefault="00246268">
      <w:r>
        <w:t>December 1647</w:t>
      </w:r>
      <w:r>
        <w:tab/>
      </w:r>
      <w:r>
        <w:tab/>
      </w:r>
      <w:proofErr w:type="gramStart"/>
      <w:r>
        <w:t>Charles</w:t>
      </w:r>
      <w:proofErr w:type="gramEnd"/>
      <w:r>
        <w:t xml:space="preserve"> I signs </w:t>
      </w:r>
      <w:r w:rsidR="00712588">
        <w:t>an agreement with the Scots</w:t>
      </w:r>
    </w:p>
    <w:p w14:paraId="1C51676B" w14:textId="07528194" w:rsidR="00F13D69" w:rsidRDefault="00BF099D" w:rsidP="00712588">
      <w:pPr>
        <w:ind w:left="2160" w:hanging="2160"/>
      </w:pPr>
      <w:r>
        <w:t xml:space="preserve">August </w:t>
      </w:r>
      <w:r w:rsidR="00F13D69">
        <w:t xml:space="preserve">1648 </w:t>
      </w:r>
      <w:r w:rsidR="003065FA">
        <w:tab/>
      </w:r>
      <w:r w:rsidR="00F13D69">
        <w:t>Scots invade England</w:t>
      </w:r>
      <w:r w:rsidR="003065FA">
        <w:t xml:space="preserve"> in support of Charles</w:t>
      </w:r>
      <w:r w:rsidR="00F13D69">
        <w:t xml:space="preserve">, defeated at </w:t>
      </w:r>
      <w:r w:rsidR="00712588">
        <w:t>B</w:t>
      </w:r>
      <w:r w:rsidR="00F13D69">
        <w:t>attle of Preston</w:t>
      </w:r>
      <w:r w:rsidR="00712588">
        <w:t xml:space="preserve"> </w:t>
      </w:r>
    </w:p>
    <w:p w14:paraId="061228CA" w14:textId="6B3FAE79" w:rsidR="00F43891" w:rsidRDefault="00417B88" w:rsidP="00712588">
      <w:pPr>
        <w:ind w:left="2160" w:hanging="2160"/>
      </w:pPr>
      <w:r>
        <w:t>December 1648</w:t>
      </w:r>
      <w:r>
        <w:tab/>
        <w:t>Pride’s Purge</w:t>
      </w:r>
      <w:r w:rsidR="00FA4F10">
        <w:t xml:space="preserve">, the Rump Parliament </w:t>
      </w:r>
      <w:r w:rsidR="00413D76">
        <w:t>is created</w:t>
      </w:r>
    </w:p>
    <w:p w14:paraId="79F936B4" w14:textId="46B2FC7C" w:rsidR="00F13D69" w:rsidRDefault="003065FA">
      <w:r>
        <w:t xml:space="preserve">20 – 30 January </w:t>
      </w:r>
      <w:r w:rsidR="00F13D69">
        <w:t xml:space="preserve">1649 </w:t>
      </w:r>
      <w:r>
        <w:tab/>
        <w:t>T</w:t>
      </w:r>
      <w:r w:rsidR="00F13D69">
        <w:t xml:space="preserve">rial and execution of Charles </w:t>
      </w:r>
      <w:r w:rsidR="00712588">
        <w:t>I</w:t>
      </w:r>
    </w:p>
    <w:p w14:paraId="68B4987D" w14:textId="6685B435" w:rsidR="007F75B1" w:rsidRPr="00D5662E" w:rsidRDefault="007F75B1">
      <w:pPr>
        <w:rPr>
          <w:i/>
          <w:iCs/>
        </w:rPr>
      </w:pPr>
      <w:r w:rsidRPr="00D5662E">
        <w:rPr>
          <w:i/>
          <w:iCs/>
        </w:rPr>
        <w:t xml:space="preserve">1649 – 1653 </w:t>
      </w:r>
      <w:r w:rsidR="003065FA" w:rsidRPr="00D5662E">
        <w:rPr>
          <w:i/>
          <w:iCs/>
        </w:rPr>
        <w:tab/>
      </w:r>
      <w:r w:rsidR="003065FA" w:rsidRPr="00D5662E">
        <w:rPr>
          <w:i/>
          <w:iCs/>
        </w:rPr>
        <w:tab/>
      </w:r>
      <w:r w:rsidRPr="00D5662E">
        <w:rPr>
          <w:i/>
          <w:iCs/>
        </w:rPr>
        <w:t>Commonwealth of England, Parliamentary rule</w:t>
      </w:r>
    </w:p>
    <w:p w14:paraId="734AF269" w14:textId="41B80B11" w:rsidR="00F13D69" w:rsidRDefault="003065FA" w:rsidP="003065FA">
      <w:pPr>
        <w:ind w:left="2160" w:hanging="2160"/>
      </w:pPr>
      <w:r>
        <w:t xml:space="preserve">February </w:t>
      </w:r>
      <w:r w:rsidR="00F13D69">
        <w:t xml:space="preserve">1649 </w:t>
      </w:r>
      <w:r>
        <w:tab/>
      </w:r>
      <w:r w:rsidR="00F13D69">
        <w:t xml:space="preserve">Charles, Duke of York, son of Charles </w:t>
      </w:r>
      <w:r w:rsidR="00CF571C">
        <w:t>I is</w:t>
      </w:r>
      <w:r w:rsidR="00F13D69">
        <w:t xml:space="preserve"> proclaimed king of Great Britain, </w:t>
      </w:r>
      <w:r>
        <w:t>France,</w:t>
      </w:r>
      <w:r w:rsidR="00F13D69">
        <w:t xml:space="preserve"> and Ireland by</w:t>
      </w:r>
      <w:r w:rsidR="00C20284">
        <w:t xml:space="preserve"> the</w:t>
      </w:r>
      <w:r w:rsidR="00F13D69">
        <w:t xml:space="preserve"> Scottish Parliament </w:t>
      </w:r>
    </w:p>
    <w:p w14:paraId="77940E78" w14:textId="017B31C1" w:rsidR="003065FA" w:rsidRDefault="006677D5" w:rsidP="003065FA">
      <w:pPr>
        <w:ind w:left="2160" w:hanging="2160"/>
      </w:pPr>
      <w:r>
        <w:t>August 1649</w:t>
      </w:r>
      <w:r>
        <w:tab/>
        <w:t>Oliver Cromwell arrives in Ireland</w:t>
      </w:r>
    </w:p>
    <w:p w14:paraId="515F8082" w14:textId="3378B69F" w:rsidR="006677D5" w:rsidRDefault="006677D5" w:rsidP="003065FA">
      <w:pPr>
        <w:ind w:left="2160" w:hanging="2160"/>
      </w:pPr>
      <w:r>
        <w:t>11 September 1649</w:t>
      </w:r>
      <w:r>
        <w:tab/>
      </w:r>
      <w:r w:rsidR="005B3CEF">
        <w:t>Storming and massacre of Drogheda</w:t>
      </w:r>
    </w:p>
    <w:p w14:paraId="1D42A1C7" w14:textId="3029D51F" w:rsidR="00F13D69" w:rsidRDefault="003065FA">
      <w:r>
        <w:t xml:space="preserve">3 September </w:t>
      </w:r>
      <w:r w:rsidR="00F13D69">
        <w:t xml:space="preserve">1650 </w:t>
      </w:r>
      <w:r>
        <w:tab/>
        <w:t>B</w:t>
      </w:r>
      <w:r w:rsidR="00F13D69">
        <w:t>attle of Dunbar</w:t>
      </w:r>
      <w:r w:rsidR="00D20B2A">
        <w:t>: Cromwell’s army defeats the Scots</w:t>
      </w:r>
    </w:p>
    <w:p w14:paraId="20451E0B" w14:textId="05EF7AD4" w:rsidR="00F13D69" w:rsidRDefault="003065FA">
      <w:r>
        <w:t xml:space="preserve">1 January </w:t>
      </w:r>
      <w:r w:rsidR="00F13D69">
        <w:t xml:space="preserve">1651 </w:t>
      </w:r>
      <w:r>
        <w:tab/>
      </w:r>
      <w:r>
        <w:tab/>
      </w:r>
      <w:r w:rsidR="00F13D69">
        <w:t xml:space="preserve">Charles </w:t>
      </w:r>
      <w:r>
        <w:t>II</w:t>
      </w:r>
      <w:r w:rsidR="007F75B1">
        <w:t xml:space="preserve"> </w:t>
      </w:r>
      <w:r w:rsidR="00F13D69">
        <w:t xml:space="preserve">crowned </w:t>
      </w:r>
      <w:r w:rsidR="00F210B8">
        <w:t>king at Scone</w:t>
      </w:r>
    </w:p>
    <w:p w14:paraId="169E622B" w14:textId="0E2AFC3E" w:rsidR="007F75B1" w:rsidRDefault="003065FA">
      <w:r>
        <w:t xml:space="preserve">3 September </w:t>
      </w:r>
      <w:r w:rsidR="007F75B1">
        <w:t xml:space="preserve">1651 </w:t>
      </w:r>
      <w:r>
        <w:tab/>
        <w:t>B</w:t>
      </w:r>
      <w:r w:rsidR="007F75B1">
        <w:t xml:space="preserve">attle of </w:t>
      </w:r>
      <w:r w:rsidR="002279CB">
        <w:t>Worcester</w:t>
      </w:r>
      <w:r w:rsidR="006C4191">
        <w:t>: Cromwell’s army defeats Charles II and the Scots</w:t>
      </w:r>
    </w:p>
    <w:p w14:paraId="13F785C8" w14:textId="284ED378" w:rsidR="006C4191" w:rsidRDefault="006C4191">
      <w:r>
        <w:t>13 October 1651</w:t>
      </w:r>
      <w:r>
        <w:tab/>
        <w:t>Charles II escapes to France, where he stays until 1660</w:t>
      </w:r>
    </w:p>
    <w:p w14:paraId="4883B29E" w14:textId="5D396F27" w:rsidR="0070560C" w:rsidRDefault="0070560C">
      <w:r>
        <w:lastRenderedPageBreak/>
        <w:t xml:space="preserve">20 April 1653 </w:t>
      </w:r>
      <w:r>
        <w:tab/>
      </w:r>
      <w:r>
        <w:tab/>
        <w:t>Cromwell dismisses the Rump Parliament</w:t>
      </w:r>
    </w:p>
    <w:p w14:paraId="013887E5" w14:textId="41094D36" w:rsidR="006C4EC9" w:rsidRPr="006C4EC9" w:rsidRDefault="00661F8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1653 - 1658</w:t>
      </w:r>
      <w:r w:rsidR="006C4EC9" w:rsidRPr="006C4EC9">
        <w:rPr>
          <w:b/>
          <w:bCs/>
          <w:sz w:val="24"/>
          <w:szCs w:val="24"/>
        </w:rPr>
        <w:t xml:space="preserve">: The </w:t>
      </w:r>
      <w:r w:rsidR="00280806">
        <w:rPr>
          <w:b/>
          <w:bCs/>
          <w:sz w:val="24"/>
          <w:szCs w:val="24"/>
        </w:rPr>
        <w:t>Protectorate</w:t>
      </w:r>
    </w:p>
    <w:p w14:paraId="14C4B15C" w14:textId="6168A363" w:rsidR="00661F82" w:rsidRDefault="00B30BCC">
      <w:r>
        <w:t>16 December 1653</w:t>
      </w:r>
      <w:r>
        <w:tab/>
        <w:t>Oliver Cromwell installed as Lord Protector</w:t>
      </w:r>
    </w:p>
    <w:p w14:paraId="5A33F570" w14:textId="13A31E1B" w:rsidR="00707B00" w:rsidRDefault="00FC739D">
      <w:r>
        <w:t>3 September 165</w:t>
      </w:r>
      <w:r w:rsidR="008419CF">
        <w:t>4</w:t>
      </w:r>
      <w:r>
        <w:tab/>
        <w:t xml:space="preserve">First Protectorate Parliament </w:t>
      </w:r>
      <w:r w:rsidR="000D68C3">
        <w:t>begins</w:t>
      </w:r>
    </w:p>
    <w:p w14:paraId="220F6395" w14:textId="71E27A1D" w:rsidR="00FC739D" w:rsidRDefault="00FC739D">
      <w:r>
        <w:t>25 December 165</w:t>
      </w:r>
      <w:r w:rsidR="008419CF">
        <w:t>4</w:t>
      </w:r>
      <w:r>
        <w:tab/>
        <w:t>Western Design begins</w:t>
      </w:r>
    </w:p>
    <w:p w14:paraId="1686E00F" w14:textId="241CF7DE" w:rsidR="00FC739D" w:rsidRDefault="00CC34B2">
      <w:r>
        <w:t>22 January 165</w:t>
      </w:r>
      <w:r w:rsidR="008419CF">
        <w:t>5</w:t>
      </w:r>
      <w:r>
        <w:tab/>
        <w:t>Cromwell dismisses the First Protectorate Parliament</w:t>
      </w:r>
    </w:p>
    <w:p w14:paraId="38CE2AFD" w14:textId="546E3BA2" w:rsidR="00CC34B2" w:rsidRDefault="00CC34B2">
      <w:r>
        <w:t>17 May 165</w:t>
      </w:r>
      <w:r w:rsidR="008419CF">
        <w:t>5</w:t>
      </w:r>
      <w:r>
        <w:tab/>
      </w:r>
      <w:r>
        <w:tab/>
        <w:t>Jamaica is captured during the Western Design campaign</w:t>
      </w:r>
    </w:p>
    <w:p w14:paraId="1619BBF4" w14:textId="2A4BB8D0" w:rsidR="002418E9" w:rsidRDefault="002418E9">
      <w:r>
        <w:t>31 October 165</w:t>
      </w:r>
      <w:r w:rsidR="008419CF">
        <w:t>5</w:t>
      </w:r>
      <w:r>
        <w:tab/>
        <w:t>Rule of the Major-Generals begins in England and Wales</w:t>
      </w:r>
    </w:p>
    <w:p w14:paraId="595736C8" w14:textId="6597FA54" w:rsidR="000733B9" w:rsidRDefault="000733B9">
      <w:r>
        <w:t>17 September</w:t>
      </w:r>
      <w:r w:rsidR="00423802">
        <w:t xml:space="preserve"> 16</w:t>
      </w:r>
      <w:r>
        <w:t>56</w:t>
      </w:r>
      <w:r w:rsidR="008419CF">
        <w:tab/>
        <w:t>Second Protector</w:t>
      </w:r>
      <w:r w:rsidR="00D0061F">
        <w:t>ate</w:t>
      </w:r>
      <w:r w:rsidR="008419CF">
        <w:t xml:space="preserve"> Parliament </w:t>
      </w:r>
      <w:r w:rsidR="000D68C3">
        <w:t>begins</w:t>
      </w:r>
    </w:p>
    <w:p w14:paraId="57791A5D" w14:textId="7A5476C8" w:rsidR="00423802" w:rsidRDefault="00423802">
      <w:r>
        <w:t>28 January 1657</w:t>
      </w:r>
      <w:r>
        <w:tab/>
        <w:t>Rule of the Major-Generals ends</w:t>
      </w:r>
    </w:p>
    <w:p w14:paraId="4AFD33C5" w14:textId="1C7BBDF0" w:rsidR="00423802" w:rsidRDefault="00423802" w:rsidP="00423802">
      <w:pPr>
        <w:ind w:left="2160" w:hanging="2160"/>
      </w:pPr>
      <w:r>
        <w:t>23 February 1657</w:t>
      </w:r>
      <w:r>
        <w:tab/>
        <w:t xml:space="preserve">The </w:t>
      </w:r>
      <w:r w:rsidRPr="006E5109">
        <w:rPr>
          <w:i/>
          <w:iCs/>
        </w:rPr>
        <w:t>Humble Petition and Advice</w:t>
      </w:r>
      <w:r>
        <w:t xml:space="preserve"> is presented to Parliament, offering Cromwell the Crown</w:t>
      </w:r>
    </w:p>
    <w:p w14:paraId="70CBC666" w14:textId="66455501" w:rsidR="00423802" w:rsidRDefault="006E5109" w:rsidP="00423802">
      <w:pPr>
        <w:ind w:left="2160" w:hanging="2160"/>
      </w:pPr>
      <w:r>
        <w:t>8 May 1657</w:t>
      </w:r>
      <w:r>
        <w:tab/>
        <w:t xml:space="preserve">Cromwell </w:t>
      </w:r>
      <w:r w:rsidR="00D0061F">
        <w:t xml:space="preserve">formally </w:t>
      </w:r>
      <w:r>
        <w:t xml:space="preserve">refuses the </w:t>
      </w:r>
      <w:r w:rsidR="00274DCC">
        <w:t>Crown</w:t>
      </w:r>
    </w:p>
    <w:p w14:paraId="6EF53F89" w14:textId="5229B2B5" w:rsidR="006E5109" w:rsidRDefault="006E5109" w:rsidP="00423802">
      <w:pPr>
        <w:ind w:left="2160" w:hanging="2160"/>
      </w:pPr>
      <w:r>
        <w:t>25 May 1657</w:t>
      </w:r>
      <w:r>
        <w:tab/>
        <w:t xml:space="preserve">A revised version of the </w:t>
      </w:r>
      <w:r w:rsidRPr="006E5109">
        <w:rPr>
          <w:i/>
          <w:iCs/>
        </w:rPr>
        <w:t>Humble Petition and Advice</w:t>
      </w:r>
      <w:r>
        <w:rPr>
          <w:i/>
          <w:iCs/>
        </w:rPr>
        <w:t xml:space="preserve"> </w:t>
      </w:r>
      <w:r>
        <w:t>is passed by Parliament, avoiding mention of the title of King</w:t>
      </w:r>
    </w:p>
    <w:p w14:paraId="7F3361FE" w14:textId="2709DC91" w:rsidR="006E5109" w:rsidRDefault="006E5109" w:rsidP="00423802">
      <w:pPr>
        <w:ind w:left="2160" w:hanging="2160"/>
      </w:pPr>
      <w:r>
        <w:t>26 June 1657</w:t>
      </w:r>
      <w:r>
        <w:tab/>
        <w:t>Cromwell is installed as Lord Protector for the second time</w:t>
      </w:r>
    </w:p>
    <w:p w14:paraId="0C1F46F4" w14:textId="3AE6BAD4" w:rsidR="00804910" w:rsidRPr="006E5109" w:rsidRDefault="00804910" w:rsidP="00804910">
      <w:pPr>
        <w:ind w:left="2160" w:hanging="2160"/>
      </w:pPr>
      <w:r>
        <w:t>4 February 1658</w:t>
      </w:r>
      <w:r>
        <w:tab/>
        <w:t>Cromwell dismisses the Second Protectorate Parliament</w:t>
      </w:r>
    </w:p>
    <w:p w14:paraId="56982EA8" w14:textId="25B680B1" w:rsidR="00BD74AE" w:rsidRDefault="00BD74AE" w:rsidP="003E2442">
      <w:pPr>
        <w:ind w:left="2160" w:hanging="2160"/>
      </w:pPr>
      <w:r>
        <w:t>3 September 1658</w:t>
      </w:r>
      <w:r>
        <w:tab/>
        <w:t>Oliver Cromwell dies at Whitehall in London</w:t>
      </w:r>
      <w:r w:rsidR="003E2442">
        <w:t>, his son Richard is accepted as his successor</w:t>
      </w:r>
    </w:p>
    <w:p w14:paraId="5C9B0ED8" w14:textId="6E47E139" w:rsidR="007F75B1" w:rsidRDefault="007F75B1">
      <w:pPr>
        <w:rPr>
          <w:i/>
          <w:iCs/>
        </w:rPr>
      </w:pPr>
      <w:r w:rsidRPr="00804910">
        <w:rPr>
          <w:i/>
          <w:iCs/>
        </w:rPr>
        <w:t xml:space="preserve">1658 – 1659 </w:t>
      </w:r>
      <w:r w:rsidR="002279CB" w:rsidRPr="00804910">
        <w:rPr>
          <w:i/>
          <w:iCs/>
        </w:rPr>
        <w:tab/>
      </w:r>
      <w:r w:rsidR="002279CB" w:rsidRPr="00804910">
        <w:rPr>
          <w:i/>
          <w:iCs/>
        </w:rPr>
        <w:tab/>
      </w:r>
      <w:r w:rsidRPr="00804910">
        <w:rPr>
          <w:i/>
          <w:iCs/>
        </w:rPr>
        <w:t>Protectorate under Richard Cromwell</w:t>
      </w:r>
      <w:r w:rsidR="006D379D" w:rsidRPr="00804910">
        <w:rPr>
          <w:i/>
          <w:iCs/>
        </w:rPr>
        <w:t xml:space="preserve"> </w:t>
      </w:r>
    </w:p>
    <w:p w14:paraId="2443321D" w14:textId="02FF16A2" w:rsidR="003E2442" w:rsidRDefault="00DA01A3">
      <w:r>
        <w:t>27 January 1659</w:t>
      </w:r>
      <w:r>
        <w:tab/>
        <w:t>Third Protectorate Parliament assembles</w:t>
      </w:r>
    </w:p>
    <w:p w14:paraId="0CABDA60" w14:textId="40611D2B" w:rsidR="00DA01A3" w:rsidRPr="003E2442" w:rsidRDefault="00274DCC">
      <w:r>
        <w:t>24 May 1659</w:t>
      </w:r>
      <w:r>
        <w:tab/>
      </w:r>
      <w:r>
        <w:tab/>
        <w:t>Richard Cromwell resigns as Lord Protector, the Protectorate ends</w:t>
      </w:r>
    </w:p>
    <w:p w14:paraId="52AA95B5" w14:textId="70B28945" w:rsidR="00F13D69" w:rsidRDefault="007F75B1">
      <w:r>
        <w:t>30 January</w:t>
      </w:r>
      <w:r w:rsidR="002279CB">
        <w:t xml:space="preserve"> 1660</w:t>
      </w:r>
      <w:r>
        <w:t xml:space="preserve"> </w:t>
      </w:r>
      <w:r w:rsidR="002279CB">
        <w:tab/>
      </w:r>
      <w:r>
        <w:t xml:space="preserve">Charles </w:t>
      </w:r>
      <w:r w:rsidR="002279CB">
        <w:t>II</w:t>
      </w:r>
      <w:r>
        <w:t xml:space="preserve"> proclaimed </w:t>
      </w:r>
      <w:r w:rsidR="002917D1">
        <w:t>King of England</w:t>
      </w:r>
      <w:r w:rsidR="00F13D69">
        <w:t xml:space="preserve"> </w:t>
      </w:r>
    </w:p>
    <w:p w14:paraId="753E1293" w14:textId="77777777" w:rsidR="00D101E7" w:rsidRDefault="00D101E7"/>
    <w:p w14:paraId="695B78BA" w14:textId="77777777" w:rsidR="00D101E7" w:rsidRDefault="00D101E7"/>
    <w:sectPr w:rsidR="00D101E7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E99FA" w14:textId="77777777" w:rsidR="00DC4C26" w:rsidRDefault="00DC4C26" w:rsidP="00512594">
      <w:pPr>
        <w:spacing w:after="0" w:line="240" w:lineRule="auto"/>
      </w:pPr>
      <w:r>
        <w:separator/>
      </w:r>
    </w:p>
  </w:endnote>
  <w:endnote w:type="continuationSeparator" w:id="0">
    <w:p w14:paraId="577767B6" w14:textId="77777777" w:rsidR="00DC4C26" w:rsidRDefault="00DC4C26" w:rsidP="00512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17C Record Prin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4CA88" w14:textId="77777777" w:rsidR="00DC4C26" w:rsidRDefault="00DC4C26" w:rsidP="00512594">
      <w:pPr>
        <w:spacing w:after="0" w:line="240" w:lineRule="auto"/>
      </w:pPr>
      <w:r>
        <w:separator/>
      </w:r>
    </w:p>
  </w:footnote>
  <w:footnote w:type="continuationSeparator" w:id="0">
    <w:p w14:paraId="5C192624" w14:textId="77777777" w:rsidR="00DC4C26" w:rsidRDefault="00DC4C26" w:rsidP="00512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851FB" w14:textId="70888E17" w:rsidR="00512594" w:rsidRDefault="00512594" w:rsidP="00512594">
    <w:pPr>
      <w:pStyle w:val="Header"/>
      <w:jc w:val="right"/>
    </w:pPr>
    <w:r>
      <w:rPr>
        <w:rFonts w:ascii="17C Record Print" w:hAnsi="17C Record Print"/>
        <w:b/>
        <w:bCs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41BFFBBF" wp14:editId="57AFCF1C">
          <wp:simplePos x="0" y="0"/>
          <wp:positionH relativeFrom="column">
            <wp:posOffset>5021580</wp:posOffset>
          </wp:positionH>
          <wp:positionV relativeFrom="paragraph">
            <wp:posOffset>-220980</wp:posOffset>
          </wp:positionV>
          <wp:extent cx="1021080" cy="916115"/>
          <wp:effectExtent l="0" t="0" r="7620" b="0"/>
          <wp:wrapSquare wrapText="bothSides"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1080" cy="916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C08"/>
    <w:rsid w:val="000733B9"/>
    <w:rsid w:val="000D68C3"/>
    <w:rsid w:val="00124F65"/>
    <w:rsid w:val="00130208"/>
    <w:rsid w:val="001C3EDB"/>
    <w:rsid w:val="001F1C82"/>
    <w:rsid w:val="002279CB"/>
    <w:rsid w:val="002418E9"/>
    <w:rsid w:val="00246268"/>
    <w:rsid w:val="00274DCC"/>
    <w:rsid w:val="00280806"/>
    <w:rsid w:val="00287EAF"/>
    <w:rsid w:val="002917D1"/>
    <w:rsid w:val="00292C32"/>
    <w:rsid w:val="002C5C22"/>
    <w:rsid w:val="002F1A1D"/>
    <w:rsid w:val="003065FA"/>
    <w:rsid w:val="00392783"/>
    <w:rsid w:val="003E2442"/>
    <w:rsid w:val="00413D76"/>
    <w:rsid w:val="00417B88"/>
    <w:rsid w:val="00423802"/>
    <w:rsid w:val="004256D9"/>
    <w:rsid w:val="00430903"/>
    <w:rsid w:val="00442AC7"/>
    <w:rsid w:val="004E5A22"/>
    <w:rsid w:val="004E7135"/>
    <w:rsid w:val="004F0945"/>
    <w:rsid w:val="00512594"/>
    <w:rsid w:val="005778F6"/>
    <w:rsid w:val="005963DA"/>
    <w:rsid w:val="005B3A7C"/>
    <w:rsid w:val="005B3CEF"/>
    <w:rsid w:val="005D785C"/>
    <w:rsid w:val="00605E52"/>
    <w:rsid w:val="00661F82"/>
    <w:rsid w:val="006677D5"/>
    <w:rsid w:val="006C4191"/>
    <w:rsid w:val="006C4EC9"/>
    <w:rsid w:val="006D379D"/>
    <w:rsid w:val="006E5109"/>
    <w:rsid w:val="0070560C"/>
    <w:rsid w:val="00707B00"/>
    <w:rsid w:val="00712588"/>
    <w:rsid w:val="00721F5A"/>
    <w:rsid w:val="00723C61"/>
    <w:rsid w:val="00734A78"/>
    <w:rsid w:val="00750F3A"/>
    <w:rsid w:val="007C4868"/>
    <w:rsid w:val="007F0E2D"/>
    <w:rsid w:val="007F75B1"/>
    <w:rsid w:val="00804910"/>
    <w:rsid w:val="00826A7F"/>
    <w:rsid w:val="00836797"/>
    <w:rsid w:val="008419CF"/>
    <w:rsid w:val="00870020"/>
    <w:rsid w:val="008B5B67"/>
    <w:rsid w:val="009325D1"/>
    <w:rsid w:val="0097486E"/>
    <w:rsid w:val="00993D4A"/>
    <w:rsid w:val="00A206F9"/>
    <w:rsid w:val="00A8578A"/>
    <w:rsid w:val="00AA3C08"/>
    <w:rsid w:val="00B125AE"/>
    <w:rsid w:val="00B1404A"/>
    <w:rsid w:val="00B30BCC"/>
    <w:rsid w:val="00BA25AA"/>
    <w:rsid w:val="00BA48DB"/>
    <w:rsid w:val="00BB709B"/>
    <w:rsid w:val="00BD74AE"/>
    <w:rsid w:val="00BF099D"/>
    <w:rsid w:val="00BF3DB0"/>
    <w:rsid w:val="00C04C47"/>
    <w:rsid w:val="00C20284"/>
    <w:rsid w:val="00C46723"/>
    <w:rsid w:val="00CB6C89"/>
    <w:rsid w:val="00CC34B2"/>
    <w:rsid w:val="00CF571C"/>
    <w:rsid w:val="00D0023F"/>
    <w:rsid w:val="00D0061F"/>
    <w:rsid w:val="00D101E7"/>
    <w:rsid w:val="00D20B2A"/>
    <w:rsid w:val="00D40C2A"/>
    <w:rsid w:val="00D5662E"/>
    <w:rsid w:val="00DA01A3"/>
    <w:rsid w:val="00DC4C26"/>
    <w:rsid w:val="00DE2B90"/>
    <w:rsid w:val="00E14210"/>
    <w:rsid w:val="00E31D66"/>
    <w:rsid w:val="00EE027B"/>
    <w:rsid w:val="00F13D69"/>
    <w:rsid w:val="00F210B8"/>
    <w:rsid w:val="00F24541"/>
    <w:rsid w:val="00F43891"/>
    <w:rsid w:val="00F83A7B"/>
    <w:rsid w:val="00FA4F10"/>
    <w:rsid w:val="00FA70AB"/>
    <w:rsid w:val="00FB638F"/>
    <w:rsid w:val="00FC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FDABE"/>
  <w15:docId w15:val="{A49EE667-04FF-4A03-B31F-DEC2314A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2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594"/>
  </w:style>
  <w:style w:type="paragraph" w:styleId="Footer">
    <w:name w:val="footer"/>
    <w:basedOn w:val="Normal"/>
    <w:link w:val="FooterChar"/>
    <w:uiPriority w:val="99"/>
    <w:unhideWhenUsed/>
    <w:rsid w:val="00512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1CE15E5B575949BF957F351B9FD86D" ma:contentTypeVersion="16" ma:contentTypeDescription="Create a new document." ma:contentTypeScope="" ma:versionID="7bd77c52cb23e0d7354b19799a903c39">
  <xsd:schema xmlns:xsd="http://www.w3.org/2001/XMLSchema" xmlns:xs="http://www.w3.org/2001/XMLSchema" xmlns:p="http://schemas.microsoft.com/office/2006/metadata/properties" xmlns:ns2="ac5c2849-74a1-46d7-ad44-587ab7d0a8b9" xmlns:ns3="4a165765-abab-47e8-b183-467eaa5f8791" targetNamespace="http://schemas.microsoft.com/office/2006/metadata/properties" ma:root="true" ma:fieldsID="19702c9bcb64abd299b82dda0d080c95" ns2:_="" ns3:_="">
    <xsd:import namespace="ac5c2849-74a1-46d7-ad44-587ab7d0a8b9"/>
    <xsd:import namespace="4a165765-abab-47e8-b183-467eaa5f87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c2849-74a1-46d7-ad44-587ab7d0a8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b6722e-8b0f-476a-af75-d7aed9b5bbc3}" ma:internalName="TaxCatchAll" ma:showField="CatchAllData" ma:web="ac5c2849-74a1-46d7-ad44-587ab7d0a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65765-abab-47e8-b183-467eaa5f87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90830b-6321-4205-8fd0-8a030ac599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165765-abab-47e8-b183-467eaa5f8791">
      <Terms xmlns="http://schemas.microsoft.com/office/infopath/2007/PartnerControls"/>
    </lcf76f155ced4ddcb4097134ff3c332f>
    <TaxCatchAll xmlns="ac5c2849-74a1-46d7-ad44-587ab7d0a8b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00029F-769C-4D69-BE3F-3735DF5B57F5}"/>
</file>

<file path=customXml/itemProps2.xml><?xml version="1.0" encoding="utf-8"?>
<ds:datastoreItem xmlns:ds="http://schemas.openxmlformats.org/officeDocument/2006/customXml" ds:itemID="{7A657ADC-F9AF-4D11-86C9-250C3FC6134C}">
  <ds:schemaRefs>
    <ds:schemaRef ds:uri="http://schemas.microsoft.com/office/2006/metadata/properties"/>
    <ds:schemaRef ds:uri="http://schemas.microsoft.com/office/infopath/2007/PartnerControls"/>
    <ds:schemaRef ds:uri="e85460bc-aa2e-4388-88f8-f20d6d6c9b5c"/>
    <ds:schemaRef ds:uri="860f8b71-620d-42bf-9579-cda663467a7d"/>
  </ds:schemaRefs>
</ds:datastoreItem>
</file>

<file path=customXml/itemProps3.xml><?xml version="1.0" encoding="utf-8"?>
<ds:datastoreItem xmlns:ds="http://schemas.openxmlformats.org/officeDocument/2006/customXml" ds:itemID="{FDC64E0A-F9B9-48FF-B595-589CE0CE7E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3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Kristina Kapitza</cp:lastModifiedBy>
  <cp:revision>73</cp:revision>
  <cp:lastPrinted>2020-09-09T10:28:00Z</cp:lastPrinted>
  <dcterms:created xsi:type="dcterms:W3CDTF">2022-07-15T13:45:00Z</dcterms:created>
  <dcterms:modified xsi:type="dcterms:W3CDTF">2022-07-29T15:04:00Z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0x010100DC8ED01F0159F4418E6928AD6D844C1A</vt:lpwstr>
  </property>
  <property fmtid="{D5CDD505-2E9C-101B-9397-08002B2CF9AE}" pid="3" name="MediaServiceImageTags">
    <vt:lpwstr/>
  </property>
</Properties>
</file>